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1611D" w14:textId="5F988D05" w:rsidR="00A878CD" w:rsidRPr="00FB13B4" w:rsidRDefault="00A878CD" w:rsidP="00A878C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color w:val="0000FF"/>
          <w:sz w:val="36"/>
          <w:szCs w:val="36"/>
        </w:rPr>
      </w:pPr>
      <w:r w:rsidRPr="00FB13B4">
        <w:rPr>
          <w:rFonts w:ascii="Verdana" w:hAnsi="Verdana" w:cs="Verdana"/>
          <w:b/>
          <w:color w:val="0000FF"/>
          <w:sz w:val="36"/>
          <w:szCs w:val="36"/>
        </w:rPr>
        <w:t>Parrocchia Santa Maria Regina della Pace</w:t>
      </w:r>
    </w:p>
    <w:p w14:paraId="5ECA3991" w14:textId="4207B89E" w:rsidR="00B55F7F" w:rsidRPr="00EA00BB" w:rsidRDefault="00B55F7F" w:rsidP="00A878C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660066"/>
          <w:sz w:val="26"/>
          <w:szCs w:val="26"/>
        </w:rPr>
      </w:pPr>
      <w:r>
        <w:rPr>
          <w:rFonts w:ascii="Verdana" w:hAnsi="Verdana" w:cs="Verdana"/>
          <w:b/>
          <w:color w:val="660066"/>
          <w:sz w:val="36"/>
          <w:szCs w:val="36"/>
        </w:rPr>
        <w:t>Via di Tor Vergata, 309 – 00133 Roma</w:t>
      </w:r>
    </w:p>
    <w:p w14:paraId="7A66E130" w14:textId="57D9EF9D" w:rsidR="00B55F7F" w:rsidRDefault="00B55F7F" w:rsidP="00A878C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color w:val="660066"/>
          <w:sz w:val="28"/>
          <w:szCs w:val="28"/>
        </w:rPr>
      </w:pPr>
      <w:r>
        <w:rPr>
          <w:rFonts w:ascii="Verdana" w:hAnsi="Verdana" w:cs="Verdana"/>
          <w:b/>
          <w:color w:val="660066"/>
          <w:sz w:val="28"/>
          <w:szCs w:val="28"/>
        </w:rPr>
        <w:t>Diocesi Suburbicaria Tuscolana</w:t>
      </w:r>
    </w:p>
    <w:p w14:paraId="7AA6C282" w14:textId="20BFCF65" w:rsidR="00D02380" w:rsidRPr="00EA00BB" w:rsidRDefault="001C1CCF" w:rsidP="00A878C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660066"/>
          <w:sz w:val="26"/>
          <w:szCs w:val="26"/>
        </w:rPr>
      </w:pPr>
      <w:r>
        <w:rPr>
          <w:rFonts w:ascii="Verdana" w:hAnsi="Verdana" w:cs="Verdana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202C426" wp14:editId="74F67540">
            <wp:simplePos x="0" y="0"/>
            <wp:positionH relativeFrom="column">
              <wp:posOffset>2171700</wp:posOffset>
            </wp:positionH>
            <wp:positionV relativeFrom="paragraph">
              <wp:posOffset>142875</wp:posOffset>
            </wp:positionV>
            <wp:extent cx="4118219" cy="2514600"/>
            <wp:effectExtent l="0" t="0" r="0" b="0"/>
            <wp:wrapNone/>
            <wp:docPr id="1" name="Immagine 1" descr="Macintosh HD:Users:jrloteria:Desktop:immaco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rloteria:Desktop:immacola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21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25845" w14:textId="45F25017" w:rsidR="00B55F7F" w:rsidRPr="00D02380" w:rsidRDefault="00E96F03" w:rsidP="001C1CCF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FF0000"/>
          <w:sz w:val="96"/>
          <w:szCs w:val="96"/>
        </w:rPr>
      </w:pPr>
      <w:r w:rsidRPr="00D02380">
        <w:rPr>
          <w:rFonts w:ascii="Verdana" w:hAnsi="Verdana" w:cs="Verdana"/>
          <w:b/>
          <w:color w:val="FF0000"/>
          <w:sz w:val="96"/>
          <w:szCs w:val="96"/>
        </w:rPr>
        <w:t>FESTA PATRO</w:t>
      </w:r>
      <w:r w:rsidRPr="00D02380">
        <w:rPr>
          <w:rFonts w:ascii="Verdana" w:hAnsi="Verdana" w:cs="Verdana"/>
          <w:b/>
          <w:color w:val="FFFFFF" w:themeColor="background1"/>
          <w:sz w:val="96"/>
          <w:szCs w:val="96"/>
        </w:rPr>
        <w:t>NALE</w:t>
      </w:r>
      <w:r w:rsidR="001C1CCF" w:rsidRPr="00D02380">
        <w:rPr>
          <w:rFonts w:ascii="Verdana" w:hAnsi="Verdana" w:cs="Verdana"/>
          <w:b/>
          <w:color w:val="FFFFFF" w:themeColor="background1"/>
          <w:sz w:val="96"/>
          <w:szCs w:val="96"/>
        </w:rPr>
        <w:t xml:space="preserve"> 20</w:t>
      </w:r>
      <w:r w:rsidR="00EA5997" w:rsidRPr="00D02380">
        <w:rPr>
          <w:rFonts w:ascii="Verdana" w:hAnsi="Verdana" w:cs="Verdana"/>
          <w:b/>
          <w:color w:val="FFFFFF" w:themeColor="background1"/>
          <w:sz w:val="96"/>
          <w:szCs w:val="96"/>
        </w:rPr>
        <w:t>2</w:t>
      </w:r>
      <w:r w:rsidR="00BF025F">
        <w:rPr>
          <w:rFonts w:ascii="Verdana" w:hAnsi="Verdana" w:cs="Verdana"/>
          <w:b/>
          <w:color w:val="FFFFFF" w:themeColor="background1"/>
          <w:sz w:val="96"/>
          <w:szCs w:val="96"/>
        </w:rPr>
        <w:t>3</w:t>
      </w:r>
    </w:p>
    <w:p w14:paraId="01018B6C" w14:textId="06CF254C" w:rsidR="00E96F03" w:rsidRPr="00D02380" w:rsidRDefault="00BF025F" w:rsidP="001C1CCF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FF0000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74371" wp14:editId="07745535">
                <wp:simplePos x="0" y="0"/>
                <wp:positionH relativeFrom="column">
                  <wp:posOffset>-342900</wp:posOffset>
                </wp:positionH>
                <wp:positionV relativeFrom="paragraph">
                  <wp:posOffset>987425</wp:posOffset>
                </wp:positionV>
                <wp:extent cx="7086600" cy="647065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A259BF" w14:textId="6CF84F13" w:rsidR="00BF025F" w:rsidRPr="00BF025F" w:rsidRDefault="00BF025F" w:rsidP="00BF0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Edwardian Script ITC" w:hAnsi="Edwardian Script ITC" w:cs="Verdana"/>
                                <w:b/>
                                <w:color w:val="FF66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F025F">
                              <w:rPr>
                                <w:rFonts w:ascii="Verdana" w:hAnsi="Verdana" w:cs="Verdana"/>
                                <w:b/>
                                <w:color w:val="660066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29 novembre- 7 dicembre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-26.95pt;margin-top:77.75pt;width:558pt;height:50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" filled="f" stroked="f">
                <v:textbox style="mso-fit-shape-to-text:t">
                  <w:txbxContent>
                    <w:p w14:paraId="3BA259BF" w14:textId="6CF84F13" w:rsidR="00BF025F" w:rsidRPr="00BF025F" w:rsidRDefault="00BF025F" w:rsidP="00BF025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Edwardian Script ITC" w:hAnsi="Edwardian Script ITC" w:cs="Verdana"/>
                          <w:b/>
                          <w:color w:val="FF66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F025F">
                        <w:rPr>
                          <w:rFonts w:ascii="Verdana" w:hAnsi="Verdana" w:cs="Verdana"/>
                          <w:b/>
                          <w:color w:val="660066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29 novembre- 7 dicembre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08AA" w:rsidRPr="00D02380">
        <w:rPr>
          <w:rFonts w:ascii="Verdana" w:hAnsi="Verdana" w:cs="Verdana"/>
          <w:b/>
          <w:color w:val="FF0000"/>
          <w:sz w:val="96"/>
          <w:szCs w:val="96"/>
        </w:rPr>
        <w:t>PROGR</w:t>
      </w:r>
      <w:r w:rsidR="000E08AA" w:rsidRPr="00D02380">
        <w:rPr>
          <w:rFonts w:ascii="Verdana" w:hAnsi="Verdana" w:cs="Verdana"/>
          <w:b/>
          <w:color w:val="FFFFFF" w:themeColor="background1"/>
          <w:sz w:val="96"/>
          <w:szCs w:val="96"/>
        </w:rPr>
        <w:t>AMMA</w:t>
      </w:r>
    </w:p>
    <w:p w14:paraId="0D2B8D17" w14:textId="14F576BF" w:rsidR="00305B03" w:rsidRPr="00BF025F" w:rsidRDefault="00305B03" w:rsidP="00BF025F">
      <w:pPr>
        <w:widowControl w:val="0"/>
        <w:autoSpaceDE w:val="0"/>
        <w:autoSpaceDN w:val="0"/>
        <w:adjustRightInd w:val="0"/>
        <w:jc w:val="center"/>
        <w:rPr>
          <w:rFonts w:ascii="Edwardian Script ITC" w:hAnsi="Edwardian Script ITC" w:cs="Verdana"/>
          <w:color w:val="660066"/>
          <w:spacing w:val="40"/>
          <w:sz w:val="96"/>
          <w:szCs w:val="96"/>
        </w:rPr>
      </w:pPr>
      <w:r w:rsidRPr="00BF025F">
        <w:rPr>
          <w:rFonts w:ascii="Edwardian Script ITC" w:hAnsi="Edwardian Script ITC" w:cs="Verdana"/>
          <w:color w:val="FF6600"/>
          <w:spacing w:val="40"/>
          <w:sz w:val="96"/>
          <w:szCs w:val="96"/>
        </w:rPr>
        <w:t>Novena all’Immacolata</w:t>
      </w:r>
    </w:p>
    <w:p w14:paraId="5AD050E5" w14:textId="4346724C" w:rsidR="00305B03" w:rsidRPr="00BF025F" w:rsidRDefault="00BF025F" w:rsidP="00BF02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FF0000"/>
          <w:sz w:val="36"/>
          <w:szCs w:val="36"/>
        </w:rPr>
      </w:pPr>
      <w:proofErr w:type="gramStart"/>
      <w:r w:rsidRPr="00BF025F">
        <w:rPr>
          <w:rFonts w:ascii="Verdana" w:hAnsi="Verdana" w:cs="Verdana"/>
          <w:color w:val="FF0000"/>
          <w:sz w:val="36"/>
          <w:szCs w:val="36"/>
        </w:rPr>
        <w:t>ore</w:t>
      </w:r>
      <w:proofErr w:type="gramEnd"/>
      <w:r w:rsidRPr="00BF025F">
        <w:rPr>
          <w:rFonts w:ascii="Verdana" w:hAnsi="Verdana" w:cs="Verdana"/>
          <w:color w:val="FF0000"/>
          <w:sz w:val="36"/>
          <w:szCs w:val="36"/>
        </w:rPr>
        <w:t xml:space="preserve"> 17,00 Novena e Meditazione sulla vita della B.V.M.</w:t>
      </w:r>
    </w:p>
    <w:p w14:paraId="2EB09265" w14:textId="009B9C83" w:rsidR="00482133" w:rsidRPr="00BF025F" w:rsidRDefault="008A4AF0" w:rsidP="00BF02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FF0000"/>
          <w:sz w:val="36"/>
          <w:szCs w:val="36"/>
        </w:rPr>
      </w:pPr>
      <w:proofErr w:type="gramStart"/>
      <w:r w:rsidRPr="00BF025F">
        <w:rPr>
          <w:rFonts w:ascii="Verdana" w:hAnsi="Verdana" w:cs="Verdana"/>
          <w:color w:val="FF0000"/>
          <w:sz w:val="36"/>
          <w:szCs w:val="36"/>
        </w:rPr>
        <w:t>ore</w:t>
      </w:r>
      <w:proofErr w:type="gramEnd"/>
      <w:r w:rsidRPr="00BF025F">
        <w:rPr>
          <w:rFonts w:ascii="Verdana" w:hAnsi="Verdana" w:cs="Verdana"/>
          <w:color w:val="FF0000"/>
          <w:sz w:val="36"/>
          <w:szCs w:val="36"/>
        </w:rPr>
        <w:t xml:space="preserve"> 18,00 </w:t>
      </w:r>
      <w:r w:rsidR="00482133" w:rsidRPr="00BF025F">
        <w:rPr>
          <w:rFonts w:ascii="Verdana" w:hAnsi="Verdana" w:cs="Verdana"/>
          <w:color w:val="FF0000"/>
          <w:sz w:val="36"/>
          <w:szCs w:val="36"/>
        </w:rPr>
        <w:t>S</w:t>
      </w:r>
      <w:r w:rsidR="00642A7C" w:rsidRPr="00BF025F">
        <w:rPr>
          <w:rFonts w:ascii="Verdana" w:hAnsi="Verdana" w:cs="Verdana"/>
          <w:color w:val="FF0000"/>
          <w:sz w:val="36"/>
          <w:szCs w:val="36"/>
        </w:rPr>
        <w:t>anta</w:t>
      </w:r>
      <w:r w:rsidR="00431494" w:rsidRPr="00BF025F">
        <w:rPr>
          <w:rFonts w:ascii="Verdana" w:hAnsi="Verdana" w:cs="Verdana"/>
          <w:color w:val="FF0000"/>
          <w:sz w:val="36"/>
          <w:szCs w:val="36"/>
        </w:rPr>
        <w:t xml:space="preserve"> </w:t>
      </w:r>
      <w:r w:rsidR="00482133" w:rsidRPr="00BF025F">
        <w:rPr>
          <w:rFonts w:ascii="Verdana" w:hAnsi="Verdana" w:cs="Verdana"/>
          <w:color w:val="FF0000"/>
          <w:sz w:val="36"/>
          <w:szCs w:val="36"/>
        </w:rPr>
        <w:t xml:space="preserve">Messa </w:t>
      </w:r>
    </w:p>
    <w:p w14:paraId="46ECEB08" w14:textId="0FBC7C32" w:rsidR="00482133" w:rsidRPr="004C3B7E" w:rsidRDefault="00482133" w:rsidP="00BF025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color w:val="E36C0A" w:themeColor="accent6" w:themeShade="BF"/>
          <w:sz w:val="40"/>
          <w:szCs w:val="40"/>
          <w:u w:val="single"/>
        </w:rPr>
      </w:pPr>
      <w:r w:rsidRPr="004C3B7E">
        <w:rPr>
          <w:rFonts w:ascii="Verdana" w:hAnsi="Verdana" w:cs="Verdana"/>
          <w:b/>
          <w:color w:val="E36C0A" w:themeColor="accent6" w:themeShade="BF"/>
          <w:sz w:val="40"/>
          <w:szCs w:val="40"/>
          <w:u w:val="single"/>
        </w:rPr>
        <w:t>8 dicembre</w:t>
      </w:r>
    </w:p>
    <w:p w14:paraId="6D99A1D7" w14:textId="044F8923" w:rsidR="00211F45" w:rsidRDefault="00E96F03" w:rsidP="005662A1">
      <w:pPr>
        <w:widowControl w:val="0"/>
        <w:tabs>
          <w:tab w:val="left" w:pos="1985"/>
        </w:tabs>
        <w:autoSpaceDE w:val="0"/>
        <w:autoSpaceDN w:val="0"/>
        <w:adjustRightInd w:val="0"/>
        <w:spacing w:after="120"/>
        <w:ind w:left="1980" w:hanging="1980"/>
        <w:rPr>
          <w:rFonts w:ascii="Verdana" w:hAnsi="Verdana" w:cs="Verdana"/>
          <w:b/>
          <w:sz w:val="32"/>
          <w:szCs w:val="32"/>
        </w:rPr>
      </w:pPr>
      <w:r w:rsidRPr="00F1333B">
        <w:rPr>
          <w:rFonts w:ascii="Verdana" w:hAnsi="Verdana" w:cs="Verdana"/>
          <w:b/>
          <w:sz w:val="32"/>
          <w:szCs w:val="32"/>
        </w:rPr>
        <w:t>1</w:t>
      </w:r>
      <w:r w:rsidR="006F546C" w:rsidRPr="00F1333B">
        <w:rPr>
          <w:rFonts w:ascii="Verdana" w:hAnsi="Verdana" w:cs="Verdana"/>
          <w:b/>
          <w:sz w:val="32"/>
          <w:szCs w:val="32"/>
        </w:rPr>
        <w:t>1</w:t>
      </w:r>
      <w:r w:rsidR="00211F45" w:rsidRPr="00F1333B">
        <w:rPr>
          <w:rFonts w:ascii="Verdana" w:hAnsi="Verdana" w:cs="Verdana"/>
          <w:b/>
          <w:sz w:val="32"/>
          <w:szCs w:val="32"/>
        </w:rPr>
        <w:t>,</w:t>
      </w:r>
      <w:r w:rsidR="00BF025F">
        <w:rPr>
          <w:rFonts w:ascii="Verdana" w:hAnsi="Verdana" w:cs="Verdana"/>
          <w:b/>
          <w:sz w:val="32"/>
          <w:szCs w:val="32"/>
        </w:rPr>
        <w:t>0</w:t>
      </w:r>
      <w:r w:rsidR="00211F45" w:rsidRPr="00F1333B">
        <w:rPr>
          <w:rFonts w:ascii="Verdana" w:hAnsi="Verdana" w:cs="Verdana"/>
          <w:b/>
          <w:sz w:val="32"/>
          <w:szCs w:val="32"/>
        </w:rPr>
        <w:t>0</w:t>
      </w:r>
      <w:r w:rsidR="00E4318E" w:rsidRPr="00F1333B">
        <w:rPr>
          <w:rFonts w:ascii="Verdana" w:hAnsi="Verdana" w:cs="Verdana"/>
          <w:b/>
          <w:sz w:val="32"/>
          <w:szCs w:val="32"/>
        </w:rPr>
        <w:tab/>
      </w:r>
      <w:r w:rsidR="009F4DA7" w:rsidRPr="00F1333B">
        <w:rPr>
          <w:rFonts w:ascii="Verdana" w:hAnsi="Verdana" w:cs="Verdana"/>
          <w:b/>
          <w:sz w:val="32"/>
          <w:szCs w:val="32"/>
        </w:rPr>
        <w:t>Santa Messa</w:t>
      </w:r>
      <w:r w:rsidR="00D02380" w:rsidRPr="00F1333B">
        <w:rPr>
          <w:rFonts w:ascii="Verdana" w:hAnsi="Verdana" w:cs="Verdana"/>
          <w:b/>
          <w:sz w:val="32"/>
          <w:szCs w:val="32"/>
        </w:rPr>
        <w:t xml:space="preserve"> (in parrocchia)</w:t>
      </w:r>
    </w:p>
    <w:p w14:paraId="79841A53" w14:textId="5BF2CAAD" w:rsidR="00BF025F" w:rsidRPr="00F1333B" w:rsidRDefault="00BF025F" w:rsidP="005662A1">
      <w:pPr>
        <w:widowControl w:val="0"/>
        <w:tabs>
          <w:tab w:val="left" w:pos="1985"/>
        </w:tabs>
        <w:autoSpaceDE w:val="0"/>
        <w:autoSpaceDN w:val="0"/>
        <w:adjustRightInd w:val="0"/>
        <w:spacing w:after="120"/>
        <w:ind w:left="1980" w:hanging="1980"/>
        <w:jc w:val="center"/>
        <w:rPr>
          <w:rFonts w:ascii="Verdana" w:hAnsi="Verdana" w:cs="Verdana"/>
          <w:b/>
          <w:sz w:val="32"/>
          <w:szCs w:val="32"/>
        </w:rPr>
      </w:pPr>
      <w:proofErr w:type="gramStart"/>
      <w:r>
        <w:rPr>
          <w:rFonts w:ascii="Verdana" w:hAnsi="Verdana" w:cs="Verdana"/>
          <w:b/>
          <w:sz w:val="32"/>
          <w:szCs w:val="32"/>
        </w:rPr>
        <w:t>segue</w:t>
      </w:r>
      <w:proofErr w:type="gramEnd"/>
      <w:r>
        <w:rPr>
          <w:rFonts w:ascii="Verdana" w:hAnsi="Verdana" w:cs="Verdana"/>
          <w:b/>
          <w:sz w:val="32"/>
          <w:szCs w:val="32"/>
        </w:rPr>
        <w:t xml:space="preserve"> la fratellanza della comunità</w:t>
      </w:r>
    </w:p>
    <w:p w14:paraId="4BFA0558" w14:textId="39E8632F" w:rsidR="008A4AF0" w:rsidRPr="00F1333B" w:rsidRDefault="000F555E" w:rsidP="005662A1">
      <w:pPr>
        <w:widowControl w:val="0"/>
        <w:tabs>
          <w:tab w:val="left" w:pos="1985"/>
        </w:tabs>
        <w:autoSpaceDE w:val="0"/>
        <w:autoSpaceDN w:val="0"/>
        <w:adjustRightInd w:val="0"/>
        <w:spacing w:after="120"/>
        <w:rPr>
          <w:rFonts w:ascii="Verdana" w:hAnsi="Verdana" w:cs="Verdana"/>
          <w:b/>
          <w:sz w:val="32"/>
          <w:szCs w:val="32"/>
        </w:rPr>
      </w:pPr>
      <w:r w:rsidRPr="00F1333B">
        <w:rPr>
          <w:rFonts w:ascii="Verdana" w:hAnsi="Verdana" w:cs="Verdana"/>
          <w:b/>
          <w:sz w:val="32"/>
          <w:szCs w:val="32"/>
        </w:rPr>
        <w:t>1</w:t>
      </w:r>
      <w:r w:rsidR="00AA175D" w:rsidRPr="00F1333B">
        <w:rPr>
          <w:rFonts w:ascii="Verdana" w:hAnsi="Verdana" w:cs="Verdana"/>
          <w:b/>
          <w:sz w:val="32"/>
          <w:szCs w:val="32"/>
        </w:rPr>
        <w:t>9,00</w:t>
      </w:r>
      <w:r w:rsidR="008A4AF0" w:rsidRPr="00F1333B">
        <w:rPr>
          <w:rFonts w:ascii="Verdana" w:hAnsi="Verdana" w:cs="Verdana"/>
          <w:b/>
          <w:sz w:val="32"/>
          <w:szCs w:val="32"/>
        </w:rPr>
        <w:tab/>
      </w:r>
      <w:r w:rsidR="00BF025F">
        <w:rPr>
          <w:rFonts w:ascii="Verdana" w:hAnsi="Verdana" w:cs="Verdana"/>
          <w:b/>
          <w:sz w:val="32"/>
          <w:szCs w:val="32"/>
        </w:rPr>
        <w:t>Processione Zona Barcaccia</w:t>
      </w:r>
    </w:p>
    <w:p w14:paraId="69CA8B5D" w14:textId="14EA1231" w:rsidR="00642A7C" w:rsidRPr="00F1333B" w:rsidRDefault="00BF025F" w:rsidP="005662A1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b/>
          <w:sz w:val="32"/>
          <w:szCs w:val="32"/>
        </w:rPr>
      </w:pPr>
      <w:r>
        <w:rPr>
          <w:rFonts w:ascii="Verdana" w:hAnsi="Verdana" w:cs="Verdana"/>
          <w:b/>
          <w:sz w:val="32"/>
          <w:szCs w:val="32"/>
        </w:rPr>
        <w:tab/>
        <w:t>Via Enzo Paci e Via Nicola Abbagnano</w:t>
      </w:r>
    </w:p>
    <w:p w14:paraId="03EA7EFE" w14:textId="49D8C735" w:rsidR="00A20303" w:rsidRPr="00F1333B" w:rsidRDefault="00A20303" w:rsidP="00BF025F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hAnsi="Verdana" w:cs="Verdana"/>
          <w:sz w:val="32"/>
          <w:szCs w:val="32"/>
        </w:rPr>
      </w:pPr>
      <w:r w:rsidRPr="00F1333B">
        <w:rPr>
          <w:rFonts w:ascii="Verdana" w:hAnsi="Verdana" w:cs="Verdana"/>
          <w:sz w:val="32"/>
          <w:szCs w:val="32"/>
        </w:rPr>
        <w:t>- Omaggio floreale dei bambini</w:t>
      </w:r>
    </w:p>
    <w:p w14:paraId="3F63627E" w14:textId="5AC076A0" w:rsidR="00AA175D" w:rsidRPr="00F1333B" w:rsidRDefault="00A20303" w:rsidP="00BF025F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hAnsi="Verdana" w:cs="Verdana"/>
          <w:sz w:val="32"/>
          <w:szCs w:val="32"/>
        </w:rPr>
      </w:pPr>
      <w:r w:rsidRPr="00F1333B">
        <w:rPr>
          <w:rFonts w:ascii="Verdana" w:hAnsi="Verdana" w:cs="Verdana"/>
          <w:sz w:val="32"/>
          <w:szCs w:val="32"/>
        </w:rPr>
        <w:t xml:space="preserve">- </w:t>
      </w:r>
      <w:r w:rsidR="002B6921" w:rsidRPr="00F1333B">
        <w:rPr>
          <w:rFonts w:ascii="Verdana" w:hAnsi="Verdana" w:cs="Verdana"/>
          <w:sz w:val="32"/>
          <w:szCs w:val="32"/>
        </w:rPr>
        <w:t>Chiusura e B</w:t>
      </w:r>
      <w:r w:rsidRPr="00F1333B">
        <w:rPr>
          <w:rFonts w:ascii="Verdana" w:hAnsi="Verdana" w:cs="Verdana"/>
          <w:sz w:val="32"/>
          <w:szCs w:val="32"/>
        </w:rPr>
        <w:t>enedizione</w:t>
      </w:r>
    </w:p>
    <w:p w14:paraId="18312F3F" w14:textId="019E1015" w:rsidR="00357B7F" w:rsidRDefault="00211F45" w:rsidP="004D3A30">
      <w:pPr>
        <w:jc w:val="both"/>
        <w:rPr>
          <w:b/>
          <w:sz w:val="28"/>
          <w:szCs w:val="28"/>
        </w:rPr>
      </w:pPr>
      <w:r w:rsidRPr="00FB13B4">
        <w:rPr>
          <w:rStyle w:val="Enfasidelicata"/>
          <w:b/>
          <w:sz w:val="28"/>
          <w:szCs w:val="28"/>
        </w:rPr>
        <w:t>INVITIAMO</w:t>
      </w:r>
      <w:r w:rsidR="002B6921" w:rsidRPr="00FB13B4">
        <w:rPr>
          <w:rStyle w:val="Enfasidelicata"/>
          <w:b/>
          <w:sz w:val="28"/>
          <w:szCs w:val="28"/>
        </w:rPr>
        <w:t xml:space="preserve"> </w:t>
      </w:r>
      <w:r w:rsidRPr="00FB13B4">
        <w:rPr>
          <w:rStyle w:val="Enfasidelicata"/>
          <w:b/>
          <w:sz w:val="28"/>
          <w:szCs w:val="28"/>
        </w:rPr>
        <w:t xml:space="preserve">TUTTI I FEDELI </w:t>
      </w:r>
      <w:r w:rsidR="002B6921" w:rsidRPr="00FB13B4">
        <w:rPr>
          <w:rStyle w:val="Enfasidelicata"/>
          <w:b/>
          <w:sz w:val="28"/>
          <w:szCs w:val="28"/>
        </w:rPr>
        <w:t>A</w:t>
      </w:r>
      <w:r w:rsidRPr="00FB13B4">
        <w:rPr>
          <w:rStyle w:val="Enfasidelicata"/>
          <w:b/>
          <w:sz w:val="28"/>
          <w:szCs w:val="28"/>
        </w:rPr>
        <w:t xml:space="preserve"> PARTECIPARE</w:t>
      </w:r>
      <w:r w:rsidR="002B6921" w:rsidRPr="00FB13B4">
        <w:rPr>
          <w:rStyle w:val="Enfasidelicata"/>
          <w:b/>
          <w:sz w:val="28"/>
          <w:szCs w:val="28"/>
        </w:rPr>
        <w:t xml:space="preserve"> </w:t>
      </w:r>
      <w:r w:rsidRPr="00FB13B4">
        <w:rPr>
          <w:rStyle w:val="Enfasidelicata"/>
          <w:b/>
          <w:sz w:val="28"/>
          <w:szCs w:val="28"/>
        </w:rPr>
        <w:t>E</w:t>
      </w:r>
      <w:r w:rsidR="002B6921" w:rsidRPr="00FB13B4">
        <w:rPr>
          <w:rStyle w:val="Enfasidelicata"/>
          <w:b/>
          <w:sz w:val="28"/>
          <w:szCs w:val="28"/>
        </w:rPr>
        <w:t xml:space="preserve"> </w:t>
      </w:r>
      <w:r w:rsidRPr="00FB13B4">
        <w:rPr>
          <w:rStyle w:val="Enfasidelicata"/>
          <w:b/>
          <w:sz w:val="28"/>
          <w:szCs w:val="28"/>
        </w:rPr>
        <w:t>ACCOG</w:t>
      </w:r>
      <w:bookmarkStart w:id="0" w:name="_GoBack"/>
      <w:bookmarkEnd w:id="0"/>
      <w:r w:rsidRPr="00FB13B4">
        <w:rPr>
          <w:rStyle w:val="Enfasidelicata"/>
          <w:b/>
          <w:sz w:val="28"/>
          <w:szCs w:val="28"/>
        </w:rPr>
        <w:t>LIERE</w:t>
      </w:r>
      <w:r w:rsidR="002B6921" w:rsidRPr="00FB13B4">
        <w:rPr>
          <w:rStyle w:val="Enfasidelicata"/>
          <w:b/>
          <w:sz w:val="28"/>
          <w:szCs w:val="28"/>
        </w:rPr>
        <w:t xml:space="preserve"> </w:t>
      </w:r>
      <w:r w:rsidRPr="00FB13B4">
        <w:rPr>
          <w:rStyle w:val="Enfasidelicata"/>
          <w:b/>
          <w:sz w:val="28"/>
          <w:szCs w:val="28"/>
        </w:rPr>
        <w:t>LA MADONNA</w:t>
      </w:r>
      <w:proofErr w:type="gramStart"/>
      <w:r w:rsidRPr="00FB13B4">
        <w:rPr>
          <w:rStyle w:val="Enfasidelicata"/>
          <w:b/>
          <w:sz w:val="28"/>
          <w:szCs w:val="28"/>
        </w:rPr>
        <w:t xml:space="preserve"> </w:t>
      </w:r>
      <w:r w:rsidR="002B6921" w:rsidRPr="00FB13B4">
        <w:rPr>
          <w:rStyle w:val="Enfasidelicata"/>
          <w:b/>
          <w:sz w:val="28"/>
          <w:szCs w:val="28"/>
        </w:rPr>
        <w:t xml:space="preserve"> </w:t>
      </w:r>
      <w:proofErr w:type="gramEnd"/>
      <w:r w:rsidRPr="00FB13B4">
        <w:rPr>
          <w:rStyle w:val="Enfasidelicata"/>
          <w:b/>
          <w:sz w:val="28"/>
          <w:szCs w:val="28"/>
        </w:rPr>
        <w:t>IMMAC</w:t>
      </w:r>
      <w:r w:rsidR="002B6921" w:rsidRPr="00FB13B4">
        <w:rPr>
          <w:rStyle w:val="Enfasidelicata"/>
          <w:b/>
          <w:sz w:val="28"/>
          <w:szCs w:val="28"/>
        </w:rPr>
        <w:t>OLATA CON DEVOZIONE, ACCENDENDO CANDELE O ESPONENDO DRAPPI BIANCHI ALLE FINESTRE</w:t>
      </w:r>
      <w:r w:rsidR="002B6921" w:rsidRPr="00FB13B4">
        <w:rPr>
          <w:b/>
          <w:sz w:val="28"/>
          <w:szCs w:val="28"/>
        </w:rPr>
        <w:t>.</w:t>
      </w:r>
    </w:p>
    <w:p w14:paraId="319CDDDA" w14:textId="77777777" w:rsidR="00BF025F" w:rsidRPr="00FB13B4" w:rsidRDefault="00BF025F" w:rsidP="004D3A30">
      <w:pPr>
        <w:jc w:val="both"/>
        <w:rPr>
          <w:b/>
          <w:sz w:val="28"/>
          <w:szCs w:val="28"/>
        </w:rPr>
      </w:pPr>
    </w:p>
    <w:p w14:paraId="31EE39FC" w14:textId="000E3D61" w:rsidR="002B6921" w:rsidRPr="00FB13B4" w:rsidRDefault="00FA54A4" w:rsidP="00FA54A4">
      <w:pPr>
        <w:jc w:val="right"/>
        <w:rPr>
          <w:b/>
          <w:i/>
          <w:sz w:val="28"/>
          <w:szCs w:val="28"/>
          <w:u w:val="single"/>
        </w:rPr>
      </w:pPr>
      <w:r w:rsidRPr="00FB13B4">
        <w:rPr>
          <w:b/>
          <w:i/>
          <w:sz w:val="28"/>
          <w:szCs w:val="28"/>
          <w:u w:val="single"/>
        </w:rPr>
        <w:t>AVVISO SACRO</w:t>
      </w:r>
    </w:p>
    <w:sectPr w:rsidR="002B6921" w:rsidRPr="00FB13B4" w:rsidSect="00583B9F">
      <w:pgSz w:w="12240" w:h="15840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03"/>
    <w:rsid w:val="000067D5"/>
    <w:rsid w:val="00037A52"/>
    <w:rsid w:val="00046D23"/>
    <w:rsid w:val="0005004C"/>
    <w:rsid w:val="000E08AA"/>
    <w:rsid w:val="000F555E"/>
    <w:rsid w:val="00147997"/>
    <w:rsid w:val="0018327E"/>
    <w:rsid w:val="001C1CCF"/>
    <w:rsid w:val="00211F45"/>
    <w:rsid w:val="00270BEB"/>
    <w:rsid w:val="002873D3"/>
    <w:rsid w:val="002B0193"/>
    <w:rsid w:val="002B6921"/>
    <w:rsid w:val="002D41B2"/>
    <w:rsid w:val="002E0FA0"/>
    <w:rsid w:val="002E447B"/>
    <w:rsid w:val="002E6CB7"/>
    <w:rsid w:val="00305B03"/>
    <w:rsid w:val="00357B7F"/>
    <w:rsid w:val="00367F57"/>
    <w:rsid w:val="00375D06"/>
    <w:rsid w:val="00431494"/>
    <w:rsid w:val="0047620A"/>
    <w:rsid w:val="00482133"/>
    <w:rsid w:val="004C3B7E"/>
    <w:rsid w:val="004C7259"/>
    <w:rsid w:val="004D3A30"/>
    <w:rsid w:val="005362E2"/>
    <w:rsid w:val="005609B3"/>
    <w:rsid w:val="005662A1"/>
    <w:rsid w:val="00583B9F"/>
    <w:rsid w:val="005B5685"/>
    <w:rsid w:val="005D2C04"/>
    <w:rsid w:val="00642A7C"/>
    <w:rsid w:val="00653001"/>
    <w:rsid w:val="00660425"/>
    <w:rsid w:val="006F0535"/>
    <w:rsid w:val="006F546C"/>
    <w:rsid w:val="00716896"/>
    <w:rsid w:val="00776782"/>
    <w:rsid w:val="007C4BE3"/>
    <w:rsid w:val="007D7D53"/>
    <w:rsid w:val="00862A41"/>
    <w:rsid w:val="00865C9A"/>
    <w:rsid w:val="008720B1"/>
    <w:rsid w:val="008A4AF0"/>
    <w:rsid w:val="008D6316"/>
    <w:rsid w:val="008D67C3"/>
    <w:rsid w:val="008E52E5"/>
    <w:rsid w:val="00920430"/>
    <w:rsid w:val="009A62E6"/>
    <w:rsid w:val="009F4DA7"/>
    <w:rsid w:val="00A1072F"/>
    <w:rsid w:val="00A20303"/>
    <w:rsid w:val="00A878CD"/>
    <w:rsid w:val="00AA175D"/>
    <w:rsid w:val="00B514DE"/>
    <w:rsid w:val="00B55F7F"/>
    <w:rsid w:val="00B62800"/>
    <w:rsid w:val="00B66B6A"/>
    <w:rsid w:val="00B92E5C"/>
    <w:rsid w:val="00BF025F"/>
    <w:rsid w:val="00C52D7E"/>
    <w:rsid w:val="00C624D1"/>
    <w:rsid w:val="00C82655"/>
    <w:rsid w:val="00CD22A8"/>
    <w:rsid w:val="00D02380"/>
    <w:rsid w:val="00D053B4"/>
    <w:rsid w:val="00D21714"/>
    <w:rsid w:val="00D31FEE"/>
    <w:rsid w:val="00D7288A"/>
    <w:rsid w:val="00D86F5E"/>
    <w:rsid w:val="00DA360C"/>
    <w:rsid w:val="00E4318E"/>
    <w:rsid w:val="00E63F5E"/>
    <w:rsid w:val="00E96F03"/>
    <w:rsid w:val="00EA00BB"/>
    <w:rsid w:val="00EA5997"/>
    <w:rsid w:val="00EB39E7"/>
    <w:rsid w:val="00EB3A65"/>
    <w:rsid w:val="00F1333B"/>
    <w:rsid w:val="00F546DF"/>
    <w:rsid w:val="00FA54A4"/>
    <w:rsid w:val="00FB13B4"/>
    <w:rsid w:val="00FC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ED88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2B692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2B6921"/>
    <w:rPr>
      <w:color w:val="5A5A5A" w:themeColor="text1" w:themeTint="A5"/>
      <w:spacing w:val="15"/>
      <w:sz w:val="22"/>
      <w:szCs w:val="22"/>
    </w:rPr>
  </w:style>
  <w:style w:type="character" w:styleId="Enfasidelicata">
    <w:name w:val="Subtle Emphasis"/>
    <w:basedOn w:val="Caratterepredefinitoparagrafo"/>
    <w:uiPriority w:val="19"/>
    <w:qFormat/>
    <w:rsid w:val="002B6921"/>
    <w:rPr>
      <w:i/>
      <w:iCs/>
      <w:color w:val="404040" w:themeColor="text1" w:themeTint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3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8213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2B692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2B6921"/>
    <w:rPr>
      <w:color w:val="5A5A5A" w:themeColor="text1" w:themeTint="A5"/>
      <w:spacing w:val="15"/>
      <w:sz w:val="22"/>
      <w:szCs w:val="22"/>
    </w:rPr>
  </w:style>
  <w:style w:type="character" w:styleId="Enfasidelicata">
    <w:name w:val="Subtle Emphasis"/>
    <w:basedOn w:val="Caratterepredefinitoparagrafo"/>
    <w:uiPriority w:val="19"/>
    <w:qFormat/>
    <w:rsid w:val="002B6921"/>
    <w:rPr>
      <w:i/>
      <w:iCs/>
      <w:color w:val="404040" w:themeColor="text1" w:themeTint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3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8213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D775F-47B9-1A47-BE11-D92ACD86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Loteria's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Joselito Loteria</dc:creator>
  <cp:keywords/>
  <dc:description/>
  <cp:lastModifiedBy>Joselito Loteria</cp:lastModifiedBy>
  <cp:revision>2</cp:revision>
  <cp:lastPrinted>2022-11-16T11:26:00Z</cp:lastPrinted>
  <dcterms:created xsi:type="dcterms:W3CDTF">2023-11-27T16:21:00Z</dcterms:created>
  <dcterms:modified xsi:type="dcterms:W3CDTF">2023-11-27T16:21:00Z</dcterms:modified>
</cp:coreProperties>
</file>